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16" w:rsidRDefault="00DA1E16" w:rsidP="00DA1E16">
      <w:pPr>
        <w:widowControl/>
        <w:jc w:val="lef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附件2</w:t>
      </w:r>
    </w:p>
    <w:p w:rsidR="00DA1E16" w:rsidRPr="0004170D" w:rsidRDefault="00DA1E16" w:rsidP="00DA1E16">
      <w:pPr>
        <w:widowControl/>
        <w:snapToGrid w:val="0"/>
        <w:spacing w:line="600" w:lineRule="exact"/>
        <w:ind w:firstLineChars="200" w:firstLine="880"/>
        <w:jc w:val="center"/>
        <w:rPr>
          <w:rFonts w:ascii="黑体" w:eastAsia="黑体" w:hAnsi="宋体" w:cs="宋体"/>
          <w:kern w:val="0"/>
          <w:sz w:val="44"/>
          <w:szCs w:val="44"/>
        </w:rPr>
      </w:pPr>
      <w:r w:rsidRPr="0004170D">
        <w:rPr>
          <w:rFonts w:ascii="黑体" w:eastAsia="黑体" w:hAnsi="宋体" w:cs="宋体" w:hint="eastAsia"/>
          <w:kern w:val="0"/>
          <w:sz w:val="44"/>
          <w:szCs w:val="44"/>
        </w:rPr>
        <w:t>提</w:t>
      </w:r>
      <w:r w:rsidRPr="0004170D">
        <w:rPr>
          <w:rFonts w:ascii="黑体" w:eastAsia="黑体" w:hAnsi="宋体" w:cs="宋体"/>
          <w:kern w:val="0"/>
          <w:sz w:val="44"/>
          <w:szCs w:val="44"/>
        </w:rPr>
        <w:t>交</w:t>
      </w:r>
      <w:r w:rsidRPr="0004170D">
        <w:rPr>
          <w:rFonts w:ascii="黑体" w:eastAsia="黑体" w:hAnsi="宋体" w:cs="宋体" w:hint="eastAsia"/>
          <w:kern w:val="0"/>
          <w:sz w:val="44"/>
          <w:szCs w:val="44"/>
        </w:rPr>
        <w:t>材料目录</w:t>
      </w:r>
    </w:p>
    <w:p w:rsidR="00DA1E16" w:rsidRPr="00BD37B2" w:rsidRDefault="00DA1E16" w:rsidP="00DA1E16">
      <w:pPr>
        <w:widowControl/>
        <w:snapToGrid w:val="0"/>
        <w:spacing w:line="600" w:lineRule="exac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BD37B2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一、企业</w:t>
      </w:r>
    </w:p>
    <w:p w:rsidR="00DA1E16" w:rsidRDefault="00DA1E16" w:rsidP="00DA1E16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3F5118">
        <w:rPr>
          <w:rFonts w:ascii="仿宋_GB2312" w:eastAsia="仿宋_GB2312" w:hAnsi="宋体" w:cs="宋体" w:hint="eastAsia"/>
          <w:kern w:val="0"/>
          <w:sz w:val="32"/>
          <w:szCs w:val="32"/>
        </w:rPr>
        <w:t>（一）申报表一式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Pr="003F5118">
        <w:rPr>
          <w:rFonts w:ascii="仿宋_GB2312" w:eastAsia="仿宋_GB2312" w:hAnsi="宋体" w:cs="宋体" w:hint="eastAsia"/>
          <w:kern w:val="0"/>
          <w:sz w:val="32"/>
          <w:szCs w:val="32"/>
        </w:rPr>
        <w:t>份（电子件1份）</w:t>
      </w:r>
    </w:p>
    <w:p w:rsidR="00DA1E16" w:rsidRPr="00281225" w:rsidRDefault="00DA1E16" w:rsidP="00DA1E16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3F5118">
        <w:rPr>
          <w:rFonts w:ascii="仿宋_GB2312" w:eastAsia="仿宋_GB2312" w:hAnsi="宋体" w:cs="宋体" w:hint="eastAsia"/>
          <w:kern w:val="0"/>
          <w:sz w:val="32"/>
          <w:szCs w:val="32"/>
        </w:rPr>
        <w:t>（二）证明材料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一套</w:t>
      </w:r>
      <w:r w:rsidRPr="003F5118">
        <w:rPr>
          <w:rFonts w:ascii="仿宋_GB2312" w:eastAsia="仿宋_GB2312" w:hAnsi="宋体" w:cs="宋体" w:hint="eastAsia"/>
          <w:kern w:val="0"/>
          <w:sz w:val="32"/>
          <w:szCs w:val="32"/>
        </w:rPr>
        <w:t>，验原件：</w:t>
      </w:r>
    </w:p>
    <w:p w:rsidR="00DA1E16" w:rsidRPr="003F5118" w:rsidRDefault="00DA1E16" w:rsidP="00DA1E16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3F5118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. </w:t>
      </w:r>
      <w:r w:rsidRPr="003F5118">
        <w:rPr>
          <w:rFonts w:ascii="仿宋_GB2312" w:eastAsia="仿宋_GB2312" w:hAnsi="宋体" w:cs="宋体" w:hint="eastAsia"/>
          <w:kern w:val="0"/>
          <w:sz w:val="32"/>
          <w:szCs w:val="32"/>
        </w:rPr>
        <w:t>企业知识产权机构建设情况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报告</w:t>
      </w:r>
      <w:r w:rsidRPr="003F5118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DA1E16" w:rsidRPr="003F5118" w:rsidRDefault="00DA1E16" w:rsidP="00DA1E16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3F5118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 2015</w:t>
      </w:r>
      <w:r w:rsidRPr="003F5118">
        <w:rPr>
          <w:rFonts w:ascii="仿宋_GB2312" w:eastAsia="仿宋_GB2312" w:hAnsi="宋体" w:cs="宋体" w:hint="eastAsia"/>
          <w:kern w:val="0"/>
          <w:sz w:val="32"/>
          <w:szCs w:val="32"/>
        </w:rPr>
        <w:t>年度企业财务审计报告及知识产权工作投入财务报告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（由会计师事务所出具）</w:t>
      </w:r>
      <w:r w:rsidRPr="003F5118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DA1E16" w:rsidRPr="003F5118" w:rsidRDefault="00DA1E16" w:rsidP="00DA1E16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3F5118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. </w:t>
      </w:r>
      <w:r w:rsidRPr="003F5118">
        <w:rPr>
          <w:rFonts w:ascii="仿宋_GB2312" w:eastAsia="仿宋_GB2312" w:hAnsi="宋体" w:cs="宋体" w:hint="eastAsia"/>
          <w:kern w:val="0"/>
          <w:sz w:val="32"/>
          <w:szCs w:val="32"/>
        </w:rPr>
        <w:t>企业无知识产权侵权证明；</w:t>
      </w:r>
    </w:p>
    <w:p w:rsidR="00DA1E16" w:rsidRPr="003F5118" w:rsidRDefault="00DA1E16" w:rsidP="00DA1E16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3F5118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. </w:t>
      </w:r>
      <w:r w:rsidRPr="003F5118">
        <w:rPr>
          <w:rFonts w:ascii="仿宋_GB2312" w:eastAsia="仿宋_GB2312" w:hAnsi="宋体" w:cs="宋体" w:hint="eastAsia"/>
          <w:kern w:val="0"/>
          <w:sz w:val="32"/>
          <w:szCs w:val="32"/>
        </w:rPr>
        <w:t>企业知识产权规章制度；</w:t>
      </w:r>
    </w:p>
    <w:p w:rsidR="00DA1E16" w:rsidRDefault="00DA1E16" w:rsidP="00DA1E16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3F5118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. </w:t>
      </w:r>
      <w:r w:rsidRPr="003F5118">
        <w:rPr>
          <w:rFonts w:ascii="仿宋_GB2312" w:eastAsia="仿宋_GB2312" w:hAnsi="宋体" w:cs="宋体" w:hint="eastAsia"/>
          <w:kern w:val="0"/>
          <w:sz w:val="32"/>
          <w:szCs w:val="32"/>
        </w:rPr>
        <w:t>企业申请专利、版权、商标、标准等证明文件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（申请或授权书）；</w:t>
      </w:r>
    </w:p>
    <w:p w:rsidR="00DA1E16" w:rsidRDefault="00DA1E16" w:rsidP="00DA1E16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6. 企业法人营业执照；</w:t>
      </w:r>
    </w:p>
    <w:p w:rsidR="00DA1E16" w:rsidRDefault="00DA1E16" w:rsidP="00DA1E16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7. 企业通过《企业知识产权管理规范》贯标认证证书；</w:t>
      </w:r>
    </w:p>
    <w:p w:rsidR="00DA1E16" w:rsidRDefault="00DA1E16" w:rsidP="00DA1E16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8. 获得知识产权研究员系列职称人员证明材料。</w:t>
      </w:r>
    </w:p>
    <w:p w:rsidR="00DA1E16" w:rsidRPr="00BD37B2" w:rsidRDefault="00DA1E16" w:rsidP="00DA1E16">
      <w:pPr>
        <w:widowControl/>
        <w:snapToGrid w:val="0"/>
        <w:spacing w:line="600" w:lineRule="exac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BD37B2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二、知识产权服务机构</w:t>
      </w:r>
    </w:p>
    <w:p w:rsidR="00DA1E16" w:rsidRDefault="00DA1E16" w:rsidP="00DA1E16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3F5118">
        <w:rPr>
          <w:rFonts w:ascii="仿宋_GB2312" w:eastAsia="仿宋_GB2312" w:hAnsi="宋体" w:cs="宋体" w:hint="eastAsia"/>
          <w:kern w:val="0"/>
          <w:sz w:val="32"/>
          <w:szCs w:val="32"/>
        </w:rPr>
        <w:t>（一）申报表一式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Pr="003F5118">
        <w:rPr>
          <w:rFonts w:ascii="仿宋_GB2312" w:eastAsia="仿宋_GB2312" w:hAnsi="宋体" w:cs="宋体" w:hint="eastAsia"/>
          <w:kern w:val="0"/>
          <w:sz w:val="32"/>
          <w:szCs w:val="32"/>
        </w:rPr>
        <w:t>份（电子件1份）</w:t>
      </w:r>
    </w:p>
    <w:p w:rsidR="00DA1E16" w:rsidRDefault="00DA1E16" w:rsidP="00DA1E16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</w:t>
      </w:r>
      <w:r w:rsidRPr="003F5118">
        <w:rPr>
          <w:rFonts w:ascii="仿宋_GB2312" w:eastAsia="仿宋_GB2312" w:hAnsi="宋体" w:cs="宋体" w:hint="eastAsia"/>
          <w:kern w:val="0"/>
          <w:sz w:val="32"/>
          <w:szCs w:val="32"/>
        </w:rPr>
        <w:t>证明材料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一套</w:t>
      </w:r>
      <w:r w:rsidRPr="003F5118">
        <w:rPr>
          <w:rFonts w:ascii="仿宋_GB2312" w:eastAsia="仿宋_GB2312" w:hAnsi="宋体" w:cs="宋体" w:hint="eastAsia"/>
          <w:kern w:val="0"/>
          <w:sz w:val="32"/>
          <w:szCs w:val="32"/>
        </w:rPr>
        <w:t>，验原件：</w:t>
      </w:r>
    </w:p>
    <w:p w:rsidR="00DA1E16" w:rsidRDefault="00DA1E16" w:rsidP="00DA1E16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 知识产权工作情况报告（含</w:t>
      </w:r>
      <w:r w:rsidRPr="00DF509B">
        <w:rPr>
          <w:rFonts w:ascii="仿宋_GB2312" w:eastAsia="仿宋_GB2312" w:hAnsi="仿宋" w:hint="eastAsia"/>
          <w:sz w:val="32"/>
        </w:rPr>
        <w:t>《专利代理机构服务规范》</w:t>
      </w:r>
      <w:r>
        <w:rPr>
          <w:rFonts w:ascii="仿宋_GB2312" w:eastAsia="仿宋_GB2312" w:hAnsi="仿宋" w:hint="eastAsia"/>
          <w:sz w:val="32"/>
        </w:rPr>
        <w:t>考核通过情况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）；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</w:p>
    <w:p w:rsidR="00DA1E16" w:rsidRDefault="00DA1E16" w:rsidP="00DA1E16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 2015年度知识产权代理数据材料证明；</w:t>
      </w:r>
    </w:p>
    <w:p w:rsidR="00DA1E16" w:rsidRDefault="00DA1E16" w:rsidP="00DA1E16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3. 2015年度财务报表（由会计师事务所出具</w:t>
      </w:r>
      <w:r>
        <w:rPr>
          <w:rFonts w:ascii="仿宋_GB2312" w:eastAsia="仿宋_GB2312" w:hAnsi="宋体" w:cs="宋体"/>
          <w:kern w:val="0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及纳税证明(包括国税</w:t>
      </w:r>
      <w:r>
        <w:rPr>
          <w:rFonts w:ascii="Calibri" w:eastAsia="仿宋_GB2312" w:hAnsi="Calibri" w:cs="宋体" w:hint="eastAsia"/>
          <w:kern w:val="0"/>
          <w:sz w:val="32"/>
          <w:szCs w:val="32"/>
        </w:rPr>
        <w:t>、地税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）；</w:t>
      </w:r>
    </w:p>
    <w:p w:rsidR="00DA1E16" w:rsidRDefault="00DA1E16" w:rsidP="00DA1E16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4. 企业法人营业执照；</w:t>
      </w:r>
    </w:p>
    <w:p w:rsidR="00DA1E16" w:rsidRDefault="00DA1E16" w:rsidP="00DA1E16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5. 从事知识产权高端服务情况报告；</w:t>
      </w:r>
    </w:p>
    <w:p w:rsidR="00DA1E16" w:rsidRPr="00EF5BF8" w:rsidRDefault="00DA1E16" w:rsidP="00DA1E16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6. 获得知识产权研究员系列职称人员证明材料。</w:t>
      </w:r>
    </w:p>
    <w:p w:rsidR="00DA1E16" w:rsidRPr="00491B71" w:rsidRDefault="00DA1E16" w:rsidP="00DA1E16"/>
    <w:p w:rsidR="00DA1E16" w:rsidRPr="008D76B0" w:rsidRDefault="00DA1E16" w:rsidP="00DA1E16"/>
    <w:p w:rsidR="00DF6EE0" w:rsidRDefault="00DF6EE0" w:rsidP="00DF6EE0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联系人：陈先生</w:t>
      </w:r>
    </w:p>
    <w:p w:rsidR="00DF6EE0" w:rsidRDefault="00DF6EE0" w:rsidP="00DF6EE0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联系邮箱：</w:t>
      </w:r>
      <w:r w:rsidRPr="00DF6EE0">
        <w:rPr>
          <w:rFonts w:ascii="仿宋_GB2312" w:eastAsia="仿宋_GB2312" w:hAnsi="宋体" w:cs="宋体"/>
          <w:kern w:val="0"/>
          <w:sz w:val="32"/>
          <w:szCs w:val="32"/>
        </w:rPr>
        <w:t>chenxswork@163.com</w:t>
      </w:r>
    </w:p>
    <w:p w:rsidR="00DF6EE0" w:rsidRDefault="00DF6EE0" w:rsidP="00DF6EE0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联系电话：83070519   传真：83070124</w:t>
      </w:r>
    </w:p>
    <w:p w:rsidR="00DA1E16" w:rsidRPr="00DF6EE0" w:rsidRDefault="00DA1E16" w:rsidP="00DA1E16"/>
    <w:p w:rsidR="00DA1E16" w:rsidRDefault="00DA1E16" w:rsidP="00DA1E16">
      <w:pPr>
        <w:rPr>
          <w:rFonts w:hint="eastAsia"/>
        </w:rPr>
      </w:pPr>
    </w:p>
    <w:p w:rsidR="00DA1E16" w:rsidRDefault="00DA1E16" w:rsidP="00DA1E16">
      <w:pPr>
        <w:rPr>
          <w:rFonts w:hint="eastAsia"/>
        </w:rPr>
      </w:pPr>
    </w:p>
    <w:p w:rsidR="00DA1E16" w:rsidRDefault="00DA1E16" w:rsidP="00DA1E16">
      <w:pPr>
        <w:rPr>
          <w:rFonts w:hint="eastAsia"/>
        </w:rPr>
      </w:pPr>
    </w:p>
    <w:p w:rsidR="00DA1E16" w:rsidRDefault="00DA1E16" w:rsidP="00DA1E16">
      <w:pPr>
        <w:rPr>
          <w:rFonts w:hint="eastAsia"/>
        </w:rPr>
      </w:pPr>
    </w:p>
    <w:p w:rsidR="00DA1E16" w:rsidRDefault="00DA1E16" w:rsidP="00DA1E16">
      <w:pPr>
        <w:rPr>
          <w:rFonts w:hint="eastAsia"/>
        </w:rPr>
      </w:pPr>
    </w:p>
    <w:p w:rsidR="00DA1E16" w:rsidRDefault="00DA1E16" w:rsidP="00DA1E16">
      <w:pPr>
        <w:rPr>
          <w:rFonts w:hint="eastAsia"/>
        </w:rPr>
      </w:pPr>
    </w:p>
    <w:p w:rsidR="002542B6" w:rsidRPr="00DA1E16" w:rsidRDefault="002542B6"/>
    <w:sectPr w:rsidR="002542B6" w:rsidRPr="00DA1E16" w:rsidSect="00254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1E16"/>
    <w:rsid w:val="002542B6"/>
    <w:rsid w:val="00DA1E16"/>
    <w:rsid w:val="00DF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434</Characters>
  <Application>Microsoft Office Word</Application>
  <DocSecurity>0</DocSecurity>
  <Lines>3</Lines>
  <Paragraphs>1</Paragraphs>
  <ScaleCrop>false</ScaleCrop>
  <Company>Chinese ORG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ZhouHL1</dc:creator>
  <cp:lastModifiedBy>ZhouHL1</cp:lastModifiedBy>
  <cp:revision>2</cp:revision>
  <dcterms:created xsi:type="dcterms:W3CDTF">2016-06-14T02:52:00Z</dcterms:created>
  <dcterms:modified xsi:type="dcterms:W3CDTF">2016-06-14T02:56:00Z</dcterms:modified>
</cp:coreProperties>
</file>